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D1209">
        <w:rPr>
          <w:b/>
          <w:sz w:val="28"/>
          <w:szCs w:val="28"/>
          <w:lang w:val="uk-UA"/>
        </w:rPr>
        <w:tab/>
      </w:r>
      <w:r w:rsidR="006D1209"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6D1209">
      <w:pPr>
        <w:pStyle w:val="12"/>
        <w:ind w:left="180" w:hanging="360"/>
        <w:rPr>
          <w:szCs w:val="28"/>
        </w:rPr>
      </w:pPr>
      <w:r>
        <w:rPr>
          <w:szCs w:val="28"/>
        </w:rPr>
        <w:t>23</w:t>
      </w:r>
      <w:r w:rsidR="00FE0AA2">
        <w:rPr>
          <w:szCs w:val="28"/>
        </w:rPr>
        <w:t>.</w:t>
      </w:r>
      <w:r w:rsidR="00871376">
        <w:rPr>
          <w:szCs w:val="28"/>
        </w:rPr>
        <w:t>0</w:t>
      </w:r>
      <w:r w:rsidR="00644010">
        <w:rPr>
          <w:szCs w:val="28"/>
        </w:rPr>
        <w:t>7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233F43">
        <w:rPr>
          <w:szCs w:val="28"/>
        </w:rPr>
        <w:t>239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106846" w:rsidRPr="00106846" w:rsidRDefault="00472CAE" w:rsidP="00F2663E">
      <w:pPr>
        <w:pStyle w:val="a7"/>
        <w:rPr>
          <w:szCs w:val="28"/>
        </w:rPr>
      </w:pPr>
      <w:r>
        <w:rPr>
          <w:szCs w:val="28"/>
        </w:rPr>
        <w:t>Особи 1</w:t>
      </w:r>
      <w:r w:rsidR="00F2663E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Pr="0024238D" w:rsidRDefault="003C0B92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  <w:r w:rsidRPr="0024238D">
        <w:rPr>
          <w:color w:val="auto"/>
          <w:sz w:val="28"/>
          <w:szCs w:val="28"/>
          <w:lang w:val="uk-UA"/>
        </w:rPr>
        <w:t xml:space="preserve">Розглянувши </w:t>
      </w:r>
      <w:r w:rsidR="002A61DD" w:rsidRPr="0024238D">
        <w:rPr>
          <w:color w:val="auto"/>
          <w:sz w:val="28"/>
          <w:szCs w:val="28"/>
          <w:lang w:val="uk-UA"/>
        </w:rPr>
        <w:t xml:space="preserve">доповідну </w:t>
      </w:r>
      <w:r w:rsidR="006C26DF" w:rsidRPr="0024238D">
        <w:rPr>
          <w:color w:val="auto"/>
          <w:sz w:val="28"/>
          <w:szCs w:val="28"/>
          <w:lang w:val="uk-UA"/>
        </w:rPr>
        <w:t xml:space="preserve">записку </w:t>
      </w:r>
      <w:r w:rsidRPr="0024238D">
        <w:rPr>
          <w:color w:val="auto"/>
          <w:sz w:val="28"/>
          <w:szCs w:val="28"/>
          <w:lang w:val="uk-UA"/>
        </w:rPr>
        <w:t>заступника</w:t>
      </w:r>
      <w:r w:rsidR="00AE5439" w:rsidRPr="0024238D">
        <w:rPr>
          <w:color w:val="auto"/>
          <w:sz w:val="28"/>
          <w:szCs w:val="28"/>
          <w:lang w:val="uk-UA"/>
        </w:rPr>
        <w:t xml:space="preserve"> начальника </w:t>
      </w:r>
      <w:r w:rsidR="0024238D" w:rsidRPr="0024238D">
        <w:rPr>
          <w:color w:val="auto"/>
          <w:sz w:val="28"/>
          <w:szCs w:val="28"/>
          <w:lang w:val="uk-UA"/>
        </w:rPr>
        <w:t xml:space="preserve">управління </w:t>
      </w:r>
      <w:r w:rsidR="00AE5439" w:rsidRPr="0024238D">
        <w:rPr>
          <w:color w:val="auto"/>
          <w:sz w:val="28"/>
          <w:szCs w:val="28"/>
          <w:lang w:val="uk-UA"/>
        </w:rPr>
        <w:t>соціального захисту  населення виконавчого комітету Київської районної в м. Полтаві ради</w:t>
      </w:r>
      <w:r w:rsidR="0024238D" w:rsidRPr="0024238D">
        <w:rPr>
          <w:color w:val="auto"/>
          <w:sz w:val="28"/>
          <w:szCs w:val="28"/>
          <w:lang w:val="uk-UA"/>
        </w:rPr>
        <w:t xml:space="preserve"> з соціальних питань Тетяни Чайки</w:t>
      </w:r>
      <w:r w:rsidR="00AE5439" w:rsidRPr="0024238D">
        <w:rPr>
          <w:bCs/>
          <w:color w:val="auto"/>
          <w:sz w:val="28"/>
          <w:szCs w:val="28"/>
          <w:lang w:val="uk-UA"/>
        </w:rPr>
        <w:t xml:space="preserve">, </w:t>
      </w:r>
      <w:r w:rsidRPr="0024238D">
        <w:rPr>
          <w:bCs/>
          <w:color w:val="auto"/>
          <w:sz w:val="28"/>
          <w:szCs w:val="28"/>
          <w:lang w:val="uk-UA"/>
        </w:rPr>
        <w:t>керуючись</w:t>
      </w:r>
      <w:r w:rsidR="00CC5441" w:rsidRPr="0024238D">
        <w:rPr>
          <w:color w:val="auto"/>
          <w:sz w:val="28"/>
          <w:szCs w:val="28"/>
          <w:lang w:val="uk-UA"/>
        </w:rPr>
        <w:t xml:space="preserve"> «Порядком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затвердженим постановою Кабінету Міністрів України від 19.10.2016 року №719 (зі змінами)</w:t>
      </w:r>
      <w:r w:rsidR="00106846" w:rsidRPr="0024238D">
        <w:rPr>
          <w:color w:val="auto"/>
          <w:sz w:val="28"/>
          <w:szCs w:val="28"/>
          <w:lang w:val="uk-UA"/>
        </w:rPr>
        <w:t xml:space="preserve">, </w:t>
      </w:r>
      <w:r w:rsidR="00555180" w:rsidRPr="0024238D">
        <w:rPr>
          <w:color w:val="auto"/>
          <w:sz w:val="28"/>
          <w:szCs w:val="28"/>
          <w:lang w:val="uk-UA"/>
        </w:rPr>
        <w:t>«</w:t>
      </w:r>
      <w:r w:rsidRPr="0024238D">
        <w:rPr>
          <w:bCs/>
          <w:color w:val="auto"/>
          <w:sz w:val="28"/>
          <w:szCs w:val="28"/>
          <w:lang w:val="uk-UA"/>
        </w:rPr>
        <w:t xml:space="preserve">пп.2 </w:t>
      </w:r>
      <w:proofErr w:type="spellStart"/>
      <w:r w:rsidRPr="0024238D">
        <w:rPr>
          <w:bCs/>
          <w:color w:val="auto"/>
          <w:sz w:val="28"/>
          <w:szCs w:val="28"/>
          <w:lang w:val="uk-UA"/>
        </w:rPr>
        <w:t>п.б</w:t>
      </w:r>
      <w:proofErr w:type="spellEnd"/>
      <w:r w:rsidRPr="0024238D">
        <w:rPr>
          <w:bCs/>
          <w:color w:val="auto"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 w:rsidRPr="0024238D">
        <w:rPr>
          <w:color w:val="auto"/>
          <w:sz w:val="28"/>
          <w:szCs w:val="28"/>
          <w:lang w:val="uk-UA"/>
        </w:rPr>
        <w:t>виконавчий комітет Київської районної в м.</w:t>
      </w:r>
      <w:r w:rsidR="00CC5441" w:rsidRPr="0024238D">
        <w:rPr>
          <w:color w:val="auto"/>
          <w:sz w:val="28"/>
          <w:szCs w:val="28"/>
          <w:lang w:val="uk-UA"/>
        </w:rPr>
        <w:t xml:space="preserve"> </w:t>
      </w:r>
      <w:r w:rsidRPr="0024238D">
        <w:rPr>
          <w:color w:val="auto"/>
          <w:sz w:val="28"/>
          <w:szCs w:val="28"/>
          <w:lang w:val="uk-UA"/>
        </w:rPr>
        <w:t>Полтаві ради</w:t>
      </w:r>
    </w:p>
    <w:p w:rsidR="00D5132F" w:rsidRPr="0024238D" w:rsidRDefault="00D5132F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</w:p>
    <w:p w:rsidR="003C0B92" w:rsidRPr="0024238D" w:rsidRDefault="003900CC">
      <w:pPr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ВИРІШИВ</w:t>
      </w:r>
      <w:r w:rsidR="003C0B92" w:rsidRPr="0024238D">
        <w:rPr>
          <w:sz w:val="28"/>
          <w:szCs w:val="28"/>
          <w:lang w:val="uk-UA"/>
        </w:rPr>
        <w:t>:</w:t>
      </w:r>
    </w:p>
    <w:p w:rsidR="00555180" w:rsidRPr="0024238D" w:rsidRDefault="003C0B92" w:rsidP="0016417F">
      <w:pPr>
        <w:ind w:firstLine="708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1.</w:t>
      </w:r>
      <w:r w:rsidR="004C472F" w:rsidRPr="0024238D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24238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24238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 w:rsidRPr="0024238D">
        <w:rPr>
          <w:sz w:val="28"/>
          <w:szCs w:val="28"/>
          <w:lang w:val="uk-UA"/>
        </w:rPr>
        <w:t xml:space="preserve"> за належні для отримання жилі приміщення </w:t>
      </w:r>
      <w:r w:rsidRPr="0024238D">
        <w:rPr>
          <w:sz w:val="28"/>
          <w:szCs w:val="28"/>
          <w:lang w:val="uk-UA"/>
        </w:rPr>
        <w:t xml:space="preserve">від </w:t>
      </w:r>
      <w:r w:rsidR="003E7AE3">
        <w:rPr>
          <w:sz w:val="28"/>
          <w:szCs w:val="28"/>
          <w:lang w:val="uk-UA"/>
        </w:rPr>
        <w:t>19</w:t>
      </w:r>
      <w:r w:rsidRPr="0024238D">
        <w:rPr>
          <w:sz w:val="28"/>
          <w:szCs w:val="28"/>
          <w:lang w:val="uk-UA"/>
        </w:rPr>
        <w:t>.</w:t>
      </w:r>
      <w:r w:rsidR="00DB4241" w:rsidRPr="0024238D">
        <w:rPr>
          <w:sz w:val="28"/>
          <w:szCs w:val="28"/>
          <w:lang w:val="uk-UA"/>
        </w:rPr>
        <w:t>0</w:t>
      </w:r>
      <w:r w:rsidR="0024238D" w:rsidRPr="0024238D">
        <w:rPr>
          <w:sz w:val="28"/>
          <w:szCs w:val="28"/>
          <w:lang w:val="uk-UA"/>
        </w:rPr>
        <w:t>7</w:t>
      </w:r>
      <w:r w:rsidRPr="0024238D">
        <w:rPr>
          <w:sz w:val="28"/>
          <w:szCs w:val="28"/>
          <w:lang w:val="uk-UA"/>
        </w:rPr>
        <w:t>.20</w:t>
      </w:r>
      <w:r w:rsidR="004B67DE" w:rsidRPr="0024238D">
        <w:rPr>
          <w:sz w:val="28"/>
          <w:szCs w:val="28"/>
          <w:lang w:val="uk-UA"/>
        </w:rPr>
        <w:t>2</w:t>
      </w:r>
      <w:r w:rsidR="00DB4241" w:rsidRPr="0024238D">
        <w:rPr>
          <w:sz w:val="28"/>
          <w:szCs w:val="28"/>
          <w:lang w:val="uk-UA"/>
        </w:rPr>
        <w:t>4</w:t>
      </w:r>
      <w:r w:rsidR="000C5CFC" w:rsidRPr="0024238D">
        <w:rPr>
          <w:sz w:val="28"/>
          <w:szCs w:val="28"/>
          <w:lang w:val="uk-UA"/>
        </w:rPr>
        <w:t xml:space="preserve"> №</w:t>
      </w:r>
      <w:r w:rsidR="003E7AE3">
        <w:rPr>
          <w:sz w:val="28"/>
          <w:szCs w:val="28"/>
          <w:lang w:val="uk-UA"/>
        </w:rPr>
        <w:t>7</w:t>
      </w:r>
      <w:r w:rsidR="00555180" w:rsidRPr="0024238D">
        <w:rPr>
          <w:sz w:val="28"/>
          <w:szCs w:val="28"/>
          <w:lang w:val="uk-UA"/>
        </w:rPr>
        <w:t>:</w:t>
      </w:r>
    </w:p>
    <w:p w:rsidR="002F4A26" w:rsidRPr="00776CAC" w:rsidRDefault="002F4A26" w:rsidP="002F4A26">
      <w:pPr>
        <w:pStyle w:val="Normal1"/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t>Продовжити дію рішення про призначення грошової компенсації за належні для отримання жилі приміщення в</w:t>
      </w:r>
      <w:r w:rsidRPr="00246E11">
        <w:rPr>
          <w:sz w:val="28"/>
          <w:szCs w:val="28"/>
          <w:lang w:val="uk-UA"/>
        </w:rPr>
        <w:t xml:space="preserve"> </w:t>
      </w:r>
      <w:r w:rsidRPr="00E7789E">
        <w:rPr>
          <w:color w:val="auto"/>
          <w:sz w:val="28"/>
          <w:szCs w:val="28"/>
          <w:lang w:val="uk-UA"/>
        </w:rPr>
        <w:t>розмірі</w:t>
      </w:r>
      <w:r w:rsidRPr="00E7789E">
        <w:rPr>
          <w:b/>
          <w:color w:val="auto"/>
          <w:sz w:val="28"/>
          <w:szCs w:val="28"/>
          <w:lang w:val="uk-UA"/>
        </w:rPr>
        <w:t xml:space="preserve"> </w:t>
      </w:r>
      <w:r w:rsidRPr="00413A0C">
        <w:rPr>
          <w:b/>
          <w:color w:val="auto"/>
          <w:sz w:val="28"/>
          <w:szCs w:val="28"/>
          <w:lang w:val="uk-UA"/>
        </w:rPr>
        <w:t>2</w:t>
      </w:r>
      <w:r>
        <w:rPr>
          <w:b/>
          <w:color w:val="auto"/>
          <w:sz w:val="28"/>
          <w:szCs w:val="28"/>
          <w:lang w:val="uk-UA"/>
        </w:rPr>
        <w:t xml:space="preserve"> 625 529,75 </w:t>
      </w:r>
      <w:r w:rsidRPr="00413A0C">
        <w:rPr>
          <w:b/>
          <w:color w:val="auto"/>
          <w:sz w:val="28"/>
          <w:szCs w:val="28"/>
          <w:lang w:val="uk-UA"/>
        </w:rPr>
        <w:t>грн</w:t>
      </w:r>
      <w:r w:rsidRPr="00E7789E">
        <w:rPr>
          <w:b/>
          <w:i/>
          <w:color w:val="auto"/>
          <w:sz w:val="28"/>
          <w:szCs w:val="28"/>
          <w:lang w:val="uk-UA"/>
        </w:rPr>
        <w:t xml:space="preserve">. </w:t>
      </w:r>
      <w:r w:rsidRPr="00540D6E">
        <w:rPr>
          <w:color w:val="auto"/>
          <w:sz w:val="28"/>
          <w:szCs w:val="28"/>
          <w:lang w:val="uk-UA"/>
        </w:rPr>
        <w:t xml:space="preserve">(два мільйони </w:t>
      </w:r>
      <w:r>
        <w:rPr>
          <w:color w:val="auto"/>
          <w:sz w:val="28"/>
          <w:szCs w:val="28"/>
          <w:lang w:val="uk-UA"/>
        </w:rPr>
        <w:t>шістс</w:t>
      </w:r>
      <w:r w:rsidRPr="00540D6E">
        <w:rPr>
          <w:color w:val="auto"/>
          <w:sz w:val="28"/>
          <w:szCs w:val="28"/>
          <w:lang w:val="uk-UA"/>
        </w:rPr>
        <w:t xml:space="preserve">от </w:t>
      </w:r>
      <w:r>
        <w:rPr>
          <w:color w:val="auto"/>
          <w:sz w:val="28"/>
          <w:szCs w:val="28"/>
          <w:lang w:val="uk-UA"/>
        </w:rPr>
        <w:t>двадцять п</w:t>
      </w:r>
      <w:r w:rsidRPr="00540D6E">
        <w:rPr>
          <w:color w:val="auto"/>
          <w:sz w:val="28"/>
          <w:szCs w:val="28"/>
          <w:lang w:val="uk-UA"/>
        </w:rPr>
        <w:t>’ят</w:t>
      </w:r>
      <w:r>
        <w:rPr>
          <w:color w:val="auto"/>
          <w:sz w:val="28"/>
          <w:szCs w:val="28"/>
          <w:lang w:val="uk-UA"/>
        </w:rPr>
        <w:t>ь</w:t>
      </w:r>
      <w:r w:rsidRPr="00540D6E">
        <w:rPr>
          <w:color w:val="auto"/>
          <w:sz w:val="28"/>
          <w:szCs w:val="28"/>
          <w:lang w:val="uk-UA"/>
        </w:rPr>
        <w:t xml:space="preserve"> тисяч п’ят</w:t>
      </w:r>
      <w:r>
        <w:rPr>
          <w:color w:val="auto"/>
          <w:sz w:val="28"/>
          <w:szCs w:val="28"/>
          <w:lang w:val="uk-UA"/>
        </w:rPr>
        <w:t>сот  двадцять дев</w:t>
      </w:r>
      <w:r w:rsidRPr="00540D6E">
        <w:rPr>
          <w:color w:val="auto"/>
          <w:sz w:val="28"/>
          <w:szCs w:val="28"/>
          <w:lang w:val="uk-UA"/>
        </w:rPr>
        <w:t>’ят</w:t>
      </w:r>
      <w:r>
        <w:rPr>
          <w:color w:val="auto"/>
          <w:sz w:val="28"/>
          <w:szCs w:val="28"/>
          <w:lang w:val="uk-UA"/>
        </w:rPr>
        <w:t xml:space="preserve">ь гривень </w:t>
      </w:r>
      <w:r w:rsidRPr="00540D6E">
        <w:rPr>
          <w:color w:val="auto"/>
          <w:sz w:val="28"/>
          <w:szCs w:val="28"/>
          <w:lang w:val="uk-UA"/>
        </w:rPr>
        <w:t>7</w:t>
      </w:r>
      <w:r>
        <w:rPr>
          <w:color w:val="auto"/>
          <w:sz w:val="28"/>
          <w:szCs w:val="28"/>
          <w:lang w:val="uk-UA"/>
        </w:rPr>
        <w:t>5</w:t>
      </w:r>
      <w:r w:rsidRPr="00540D6E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540D6E">
        <w:rPr>
          <w:color w:val="auto"/>
          <w:sz w:val="28"/>
          <w:szCs w:val="28"/>
          <w:lang w:val="uk-UA"/>
        </w:rPr>
        <w:t>коп</w:t>
      </w:r>
      <w:proofErr w:type="spellEnd"/>
      <w:r w:rsidRPr="00540D6E">
        <w:rPr>
          <w:color w:val="auto"/>
          <w:sz w:val="28"/>
          <w:szCs w:val="28"/>
          <w:lang w:val="uk-UA"/>
        </w:rPr>
        <w:t>)</w:t>
      </w:r>
      <w:r w:rsidRPr="007041FF">
        <w:rPr>
          <w:sz w:val="28"/>
          <w:szCs w:val="28"/>
          <w:u w:val="single"/>
          <w:lang w:val="uk-UA"/>
        </w:rPr>
        <w:t xml:space="preserve"> з 01.0</w:t>
      </w:r>
      <w:r>
        <w:rPr>
          <w:sz w:val="28"/>
          <w:szCs w:val="28"/>
          <w:u w:val="single"/>
          <w:lang w:val="uk-UA"/>
        </w:rPr>
        <w:t>7</w:t>
      </w:r>
      <w:r w:rsidRPr="007041FF">
        <w:rPr>
          <w:sz w:val="28"/>
          <w:szCs w:val="28"/>
          <w:u w:val="single"/>
          <w:lang w:val="uk-UA"/>
        </w:rPr>
        <w:t>.2024 до 3</w:t>
      </w:r>
      <w:r>
        <w:rPr>
          <w:sz w:val="28"/>
          <w:szCs w:val="28"/>
          <w:u w:val="single"/>
          <w:lang w:val="uk-UA"/>
        </w:rPr>
        <w:t>1</w:t>
      </w:r>
      <w:r w:rsidRPr="007041FF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12</w:t>
      </w:r>
      <w:r w:rsidRPr="007041FF">
        <w:rPr>
          <w:sz w:val="28"/>
          <w:szCs w:val="28"/>
          <w:u w:val="single"/>
          <w:lang w:val="uk-UA"/>
        </w:rPr>
        <w:t>.2024</w:t>
      </w:r>
      <w:r>
        <w:rPr>
          <w:sz w:val="28"/>
          <w:szCs w:val="28"/>
          <w:u w:val="single"/>
          <w:lang w:val="uk-UA"/>
        </w:rPr>
        <w:t xml:space="preserve"> </w:t>
      </w:r>
      <w:r w:rsidRPr="007041FF">
        <w:rPr>
          <w:sz w:val="28"/>
          <w:szCs w:val="28"/>
          <w:u w:val="single"/>
          <w:lang w:val="uk-UA"/>
        </w:rPr>
        <w:t xml:space="preserve"> </w:t>
      </w:r>
      <w:r w:rsidRPr="001F58BB">
        <w:rPr>
          <w:sz w:val="28"/>
          <w:szCs w:val="28"/>
          <w:u w:val="single"/>
          <w:lang w:val="uk-UA"/>
        </w:rPr>
        <w:t>(період дії довідки про навчання</w:t>
      </w:r>
      <w:r w:rsidRPr="007041FF">
        <w:rPr>
          <w:sz w:val="28"/>
          <w:szCs w:val="28"/>
          <w:u w:val="single"/>
          <w:lang w:val="uk-UA"/>
        </w:rPr>
        <w:t xml:space="preserve">)  </w:t>
      </w:r>
      <w:r w:rsidR="00472CAE">
        <w:rPr>
          <w:sz w:val="28"/>
          <w:szCs w:val="28"/>
          <w:u w:val="single"/>
          <w:lang w:val="uk-UA"/>
        </w:rPr>
        <w:t>Особі 1</w:t>
      </w:r>
      <w:r w:rsidRPr="00ED2B56">
        <w:rPr>
          <w:sz w:val="28"/>
          <w:szCs w:val="28"/>
          <w:lang w:val="uk-UA"/>
        </w:rPr>
        <w:t xml:space="preserve">, 25.12.1977 року народження, який зареєстрований за адресою: м. Полтава, </w:t>
      </w:r>
      <w:r w:rsidR="00472CAE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>, особі</w:t>
      </w:r>
      <w:r w:rsidRPr="00ED2B56">
        <w:rPr>
          <w:sz w:val="28"/>
          <w:szCs w:val="28"/>
          <w:lang w:val="uk-UA"/>
        </w:rPr>
        <w:t xml:space="preserve"> з інвалідністю внаслідок війни 2 групи до </w:t>
      </w:r>
      <w:proofErr w:type="spellStart"/>
      <w:r w:rsidRPr="00ED2B56">
        <w:rPr>
          <w:sz w:val="28"/>
          <w:szCs w:val="28"/>
          <w:lang w:val="uk-UA"/>
        </w:rPr>
        <w:t>безтерміново</w:t>
      </w:r>
      <w:proofErr w:type="spellEnd"/>
      <w:r w:rsidRPr="00ED2B56">
        <w:rPr>
          <w:sz w:val="28"/>
          <w:szCs w:val="28"/>
          <w:lang w:val="uk-UA"/>
        </w:rPr>
        <w:t>,</w:t>
      </w:r>
      <w:r w:rsidRPr="00ED2B56">
        <w:rPr>
          <w:color w:val="000000"/>
          <w:sz w:val="28"/>
          <w:szCs w:val="28"/>
          <w:lang w:val="uk-UA" w:bidi="he-IL"/>
        </w:rPr>
        <w:t xml:space="preserve"> який 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 в районі/районах проведення антитерористичної операції на території Донецької та Луганської областей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>його дружині</w:t>
      </w:r>
      <w:r w:rsidR="00472CAE">
        <w:rPr>
          <w:color w:val="000000"/>
          <w:sz w:val="28"/>
          <w:szCs w:val="28"/>
          <w:lang w:val="uk-UA" w:bidi="he-IL"/>
        </w:rPr>
        <w:t xml:space="preserve"> Особі 2</w:t>
      </w:r>
      <w:r>
        <w:rPr>
          <w:color w:val="000000"/>
          <w:sz w:val="28"/>
          <w:szCs w:val="28"/>
          <w:lang w:val="uk-UA" w:bidi="he-IL"/>
        </w:rPr>
        <w:t>, 10.06.1971 року народження та синам</w:t>
      </w:r>
      <w:r w:rsidR="00472CAE">
        <w:rPr>
          <w:color w:val="000000"/>
          <w:sz w:val="28"/>
          <w:szCs w:val="28"/>
          <w:lang w:val="uk-UA" w:bidi="he-IL"/>
        </w:rPr>
        <w:t xml:space="preserve"> Особі 3</w:t>
      </w:r>
      <w:r>
        <w:rPr>
          <w:color w:val="000000"/>
          <w:sz w:val="28"/>
          <w:szCs w:val="28"/>
          <w:lang w:val="uk-UA" w:bidi="he-IL"/>
        </w:rPr>
        <w:t>, 02.09.2005 року народження і</w:t>
      </w:r>
      <w:r w:rsidR="00472CAE">
        <w:rPr>
          <w:color w:val="000000"/>
          <w:sz w:val="28"/>
          <w:szCs w:val="28"/>
          <w:lang w:val="uk-UA" w:bidi="he-IL"/>
        </w:rPr>
        <w:t xml:space="preserve"> </w:t>
      </w:r>
      <w:r w:rsidR="00472CAE">
        <w:rPr>
          <w:color w:val="000000"/>
          <w:sz w:val="28"/>
          <w:szCs w:val="28"/>
          <w:lang w:val="uk-UA" w:bidi="he-IL"/>
        </w:rPr>
        <w:lastRenderedPageBreak/>
        <w:t>Особі 4</w:t>
      </w:r>
      <w:r>
        <w:rPr>
          <w:color w:val="000000"/>
          <w:sz w:val="28"/>
          <w:szCs w:val="28"/>
          <w:lang w:val="uk-UA" w:bidi="he-IL"/>
        </w:rPr>
        <w:t>, 24.02.2009 року народження, які зареєстровані за адресою:м. Полтава,</w:t>
      </w:r>
      <w:r w:rsidR="00472CAE">
        <w:rPr>
          <w:color w:val="000000"/>
          <w:sz w:val="28"/>
          <w:szCs w:val="28"/>
          <w:lang w:val="uk-UA" w:bidi="he-IL"/>
        </w:rPr>
        <w:t xml:space="preserve"> адреса</w:t>
      </w:r>
      <w:r>
        <w:rPr>
          <w:color w:val="000000"/>
          <w:sz w:val="28"/>
          <w:szCs w:val="28"/>
          <w:lang w:val="uk-UA" w:bidi="he-IL"/>
        </w:rPr>
        <w:t>.</w:t>
      </w:r>
    </w:p>
    <w:p w:rsidR="00900336" w:rsidRPr="0024238D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2.</w:t>
      </w:r>
      <w:r w:rsidR="00D27B5B" w:rsidRPr="0024238D">
        <w:rPr>
          <w:sz w:val="28"/>
          <w:szCs w:val="28"/>
          <w:lang w:val="uk-UA"/>
        </w:rPr>
        <w:t xml:space="preserve"> </w:t>
      </w:r>
      <w:r w:rsidRPr="0024238D">
        <w:rPr>
          <w:sz w:val="28"/>
          <w:szCs w:val="28"/>
          <w:lang w:val="uk-UA"/>
        </w:rPr>
        <w:t>Управлінню соціального захисту населення виконавчого комітету Київської районної в м. Полтаві ради провести виплату грошової компенсації за належні для отримання жилі приміщення</w:t>
      </w:r>
      <w:r w:rsidR="00CD03FD" w:rsidRPr="0024238D">
        <w:rPr>
          <w:sz w:val="28"/>
          <w:szCs w:val="28"/>
          <w:lang w:val="uk-UA"/>
        </w:rPr>
        <w:t xml:space="preserve"> при надходженні коштів на рахунок управління</w:t>
      </w:r>
      <w:r w:rsidRPr="0024238D">
        <w:rPr>
          <w:sz w:val="28"/>
          <w:szCs w:val="28"/>
          <w:lang w:val="uk-UA"/>
        </w:rPr>
        <w:t>.</w:t>
      </w:r>
    </w:p>
    <w:p w:rsidR="008F5BB3" w:rsidRPr="0024238D" w:rsidRDefault="003318B9" w:rsidP="003318B9">
      <w:pPr>
        <w:ind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3</w:t>
      </w:r>
      <w:r w:rsidR="008F5BB3" w:rsidRPr="0024238D">
        <w:rPr>
          <w:sz w:val="28"/>
          <w:szCs w:val="28"/>
          <w:lang w:val="uk-UA"/>
        </w:rPr>
        <w:t>.</w:t>
      </w:r>
      <w:r w:rsidR="00D27B5B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Контроль за виконанням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рішення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покласти на заступника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голови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ради з питань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діяльності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 органу - начальника управління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соціального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захисту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населення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комітету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Київської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 в м.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Полтаві  ради Н</w:t>
      </w:r>
      <w:r w:rsidR="00C0774B" w:rsidRPr="0024238D">
        <w:rPr>
          <w:sz w:val="28"/>
          <w:szCs w:val="28"/>
          <w:lang w:val="uk-UA"/>
        </w:rPr>
        <w:t xml:space="preserve">аталію </w:t>
      </w:r>
      <w:r w:rsidR="00CA4455" w:rsidRPr="0024238D">
        <w:rPr>
          <w:sz w:val="28"/>
          <w:szCs w:val="28"/>
          <w:lang w:val="uk-UA"/>
        </w:rPr>
        <w:t>К</w:t>
      </w:r>
      <w:r w:rsidR="00224C48" w:rsidRPr="0024238D">
        <w:rPr>
          <w:sz w:val="28"/>
          <w:szCs w:val="28"/>
          <w:lang w:val="uk-UA"/>
        </w:rPr>
        <w:t>обищан</w:t>
      </w:r>
      <w:r w:rsidR="00CA4455" w:rsidRPr="0024238D">
        <w:rPr>
          <w:sz w:val="28"/>
          <w:szCs w:val="28"/>
          <w:lang w:val="uk-UA"/>
        </w:rPr>
        <w:t>.</w:t>
      </w:r>
    </w:p>
    <w:p w:rsidR="00C91612" w:rsidRPr="0024238D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DB4241" w:rsidRPr="0024238D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 w:rsidRPr="0024238D">
        <w:t xml:space="preserve">Голова районної ради </w:t>
      </w:r>
      <w:r w:rsidRPr="0024238D">
        <w:tab/>
      </w:r>
      <w:r w:rsidRPr="0024238D">
        <w:tab/>
        <w:t xml:space="preserve">                                       С</w:t>
      </w:r>
      <w:r w:rsidR="00B13E51" w:rsidRPr="0024238D">
        <w:t>ергій СИНЯГІВСЬКИЙ</w:t>
      </w: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p w:rsidR="00C30FF1" w:rsidRDefault="00C30FF1">
      <w:pPr>
        <w:pStyle w:val="a7"/>
        <w:ind w:left="0" w:firstLine="0"/>
      </w:pPr>
    </w:p>
    <w:sectPr w:rsidR="00C30FF1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0445"/>
    <w:rsid w:val="00007736"/>
    <w:rsid w:val="000125B9"/>
    <w:rsid w:val="00015741"/>
    <w:rsid w:val="00025860"/>
    <w:rsid w:val="00036672"/>
    <w:rsid w:val="00060ACA"/>
    <w:rsid w:val="000631AE"/>
    <w:rsid w:val="00064D16"/>
    <w:rsid w:val="000836E7"/>
    <w:rsid w:val="00085FD3"/>
    <w:rsid w:val="000A4633"/>
    <w:rsid w:val="000B528E"/>
    <w:rsid w:val="000C5CFC"/>
    <w:rsid w:val="000D21FB"/>
    <w:rsid w:val="000D588B"/>
    <w:rsid w:val="000E1AF9"/>
    <w:rsid w:val="000E7F9A"/>
    <w:rsid w:val="000F10EB"/>
    <w:rsid w:val="000F5C4C"/>
    <w:rsid w:val="000F7599"/>
    <w:rsid w:val="00105116"/>
    <w:rsid w:val="00106846"/>
    <w:rsid w:val="00106A3F"/>
    <w:rsid w:val="00117C4D"/>
    <w:rsid w:val="00124EA2"/>
    <w:rsid w:val="001315C8"/>
    <w:rsid w:val="00131CF8"/>
    <w:rsid w:val="00160E74"/>
    <w:rsid w:val="00163937"/>
    <w:rsid w:val="0016417F"/>
    <w:rsid w:val="001731C5"/>
    <w:rsid w:val="001744D3"/>
    <w:rsid w:val="001763C5"/>
    <w:rsid w:val="00183CB2"/>
    <w:rsid w:val="001927FD"/>
    <w:rsid w:val="001D21CB"/>
    <w:rsid w:val="001E3F4A"/>
    <w:rsid w:val="001F3F0C"/>
    <w:rsid w:val="00204FB3"/>
    <w:rsid w:val="00224833"/>
    <w:rsid w:val="00224C48"/>
    <w:rsid w:val="00226F4A"/>
    <w:rsid w:val="0023010F"/>
    <w:rsid w:val="00233F43"/>
    <w:rsid w:val="0024238D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4AB5"/>
    <w:rsid w:val="002A61DD"/>
    <w:rsid w:val="002B15C9"/>
    <w:rsid w:val="002B28F0"/>
    <w:rsid w:val="002B3E1D"/>
    <w:rsid w:val="002C4BE0"/>
    <w:rsid w:val="002D3C9D"/>
    <w:rsid w:val="002E1ED4"/>
    <w:rsid w:val="002E6836"/>
    <w:rsid w:val="002E6E5C"/>
    <w:rsid w:val="002F0F0C"/>
    <w:rsid w:val="002F27F6"/>
    <w:rsid w:val="002F4A26"/>
    <w:rsid w:val="003041B8"/>
    <w:rsid w:val="00312D16"/>
    <w:rsid w:val="00313E02"/>
    <w:rsid w:val="00323368"/>
    <w:rsid w:val="00325BCA"/>
    <w:rsid w:val="003318B9"/>
    <w:rsid w:val="00332F99"/>
    <w:rsid w:val="00340266"/>
    <w:rsid w:val="00342B37"/>
    <w:rsid w:val="003554A5"/>
    <w:rsid w:val="003558F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E7AE3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2CAE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2E02"/>
    <w:rsid w:val="00594D2E"/>
    <w:rsid w:val="005C25E6"/>
    <w:rsid w:val="005D2203"/>
    <w:rsid w:val="005D44C8"/>
    <w:rsid w:val="005E0FDF"/>
    <w:rsid w:val="005E191F"/>
    <w:rsid w:val="005E663C"/>
    <w:rsid w:val="005F011A"/>
    <w:rsid w:val="006238AE"/>
    <w:rsid w:val="006368F7"/>
    <w:rsid w:val="00641390"/>
    <w:rsid w:val="006416B6"/>
    <w:rsid w:val="00644010"/>
    <w:rsid w:val="0064717F"/>
    <w:rsid w:val="00647805"/>
    <w:rsid w:val="00652966"/>
    <w:rsid w:val="00653F2F"/>
    <w:rsid w:val="00656CBB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209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3EB9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2B99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1376"/>
    <w:rsid w:val="008721E0"/>
    <w:rsid w:val="00873253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2AE7"/>
    <w:rsid w:val="00905842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6DFB"/>
    <w:rsid w:val="009D7887"/>
    <w:rsid w:val="00A24274"/>
    <w:rsid w:val="00A4733A"/>
    <w:rsid w:val="00A476CA"/>
    <w:rsid w:val="00A71B50"/>
    <w:rsid w:val="00A71D42"/>
    <w:rsid w:val="00A859A9"/>
    <w:rsid w:val="00A86467"/>
    <w:rsid w:val="00A948BC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0FF1"/>
    <w:rsid w:val="00C36868"/>
    <w:rsid w:val="00C42E1A"/>
    <w:rsid w:val="00C53A41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D00A78"/>
    <w:rsid w:val="00D27B5B"/>
    <w:rsid w:val="00D43C72"/>
    <w:rsid w:val="00D5132F"/>
    <w:rsid w:val="00D62237"/>
    <w:rsid w:val="00D636E4"/>
    <w:rsid w:val="00D6510B"/>
    <w:rsid w:val="00D65566"/>
    <w:rsid w:val="00D70719"/>
    <w:rsid w:val="00D76677"/>
    <w:rsid w:val="00D77623"/>
    <w:rsid w:val="00DA4CE6"/>
    <w:rsid w:val="00DA6E0F"/>
    <w:rsid w:val="00DA711A"/>
    <w:rsid w:val="00DB4241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6C8F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01ACA"/>
    <w:rsid w:val="00F22B13"/>
    <w:rsid w:val="00F2663E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2423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3</cp:revision>
  <cp:lastPrinted>2024-07-23T11:40:00Z</cp:lastPrinted>
  <dcterms:created xsi:type="dcterms:W3CDTF">2024-07-24T07:34:00Z</dcterms:created>
  <dcterms:modified xsi:type="dcterms:W3CDTF">2024-07-24T07:36:00Z</dcterms:modified>
</cp:coreProperties>
</file>